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B5" w:rsidRDefault="005871EC">
      <w:pPr>
        <w:rPr>
          <w:rFonts w:ascii="Meiryo UI" w:eastAsia="Meiryo UI" w:hAnsi="Meiryo UI"/>
        </w:rPr>
      </w:pPr>
      <w:r>
        <w:rPr>
          <w:rFonts w:ascii="Meiryo UI" w:eastAsia="Meiryo UI" w:hAnsi="Meiryo UI" w:hint="eastAsia"/>
        </w:rPr>
        <w:t>出店規約</w:t>
      </w:r>
    </w:p>
    <w:p w:rsidR="005871EC" w:rsidRDefault="005871EC">
      <w:pPr>
        <w:rPr>
          <w:rFonts w:ascii="Meiryo UI" w:eastAsia="Meiryo UI" w:hAnsi="Meiryo UI"/>
        </w:rPr>
      </w:pPr>
      <w:r>
        <w:rPr>
          <w:rFonts w:ascii="Meiryo UI" w:eastAsia="Meiryo UI" w:hAnsi="Meiryo UI" w:hint="eastAsia"/>
        </w:rPr>
        <w:t>本規約と出店条件を確認し、了解のうえご参加いただける方のみ、出店を受付させていただきます。</w:t>
      </w:r>
    </w:p>
    <w:p w:rsidR="005871EC" w:rsidRDefault="005871EC">
      <w:pPr>
        <w:rPr>
          <w:rFonts w:ascii="Meiryo UI" w:eastAsia="Meiryo UI" w:hAnsi="Meiryo UI"/>
        </w:rPr>
      </w:pPr>
    </w:p>
    <w:p w:rsidR="005871EC" w:rsidRPr="00792AD5" w:rsidRDefault="005871EC" w:rsidP="005871EC">
      <w:pPr>
        <w:pStyle w:val="a3"/>
        <w:numPr>
          <w:ilvl w:val="0"/>
          <w:numId w:val="1"/>
        </w:numPr>
        <w:ind w:leftChars="0"/>
        <w:rPr>
          <w:rFonts w:ascii="Meiryo UI" w:eastAsia="Meiryo UI" w:hAnsi="Meiryo UI"/>
          <w:b/>
        </w:rPr>
      </w:pPr>
      <w:r w:rsidRPr="00792AD5">
        <w:rPr>
          <w:rFonts w:ascii="Meiryo UI" w:eastAsia="Meiryo UI" w:hAnsi="Meiryo UI" w:hint="eastAsia"/>
          <w:b/>
        </w:rPr>
        <w:t>出店について</w:t>
      </w:r>
    </w:p>
    <w:p w:rsidR="005871EC" w:rsidRPr="005871EC" w:rsidRDefault="005871EC" w:rsidP="005871EC">
      <w:pPr>
        <w:pStyle w:val="a3"/>
        <w:numPr>
          <w:ilvl w:val="0"/>
          <w:numId w:val="2"/>
        </w:numPr>
        <w:ind w:leftChars="0"/>
        <w:rPr>
          <w:rFonts w:ascii="Meiryo UI" w:eastAsia="Meiryo UI" w:hAnsi="Meiryo UI"/>
        </w:rPr>
      </w:pPr>
      <w:r w:rsidRPr="005871EC">
        <w:rPr>
          <w:rFonts w:ascii="Meiryo UI" w:eastAsia="Meiryo UI" w:hAnsi="Meiryo UI" w:hint="eastAsia"/>
        </w:rPr>
        <w:t>出店当日は事前に郵送または送信している出店証を必ずご提示してください。</w:t>
      </w:r>
    </w:p>
    <w:p w:rsidR="005871EC" w:rsidRDefault="005871EC" w:rsidP="005871EC">
      <w:pPr>
        <w:pStyle w:val="a3"/>
        <w:numPr>
          <w:ilvl w:val="0"/>
          <w:numId w:val="2"/>
        </w:numPr>
        <w:ind w:leftChars="0"/>
        <w:rPr>
          <w:rFonts w:ascii="Meiryo UI" w:eastAsia="Meiryo UI" w:hAnsi="Meiryo UI"/>
        </w:rPr>
      </w:pPr>
      <w:r>
        <w:rPr>
          <w:rFonts w:ascii="Meiryo UI" w:eastAsia="Meiryo UI" w:hAnsi="Meiryo UI" w:hint="eastAsia"/>
        </w:rPr>
        <w:t>開催当日は原則として申込者（未成年の場合は保護者の承諾が必要）が参加することを条件とします。</w:t>
      </w:r>
    </w:p>
    <w:p w:rsidR="005871EC" w:rsidRDefault="005871EC" w:rsidP="005871EC">
      <w:pPr>
        <w:pStyle w:val="a3"/>
        <w:numPr>
          <w:ilvl w:val="0"/>
          <w:numId w:val="2"/>
        </w:numPr>
        <w:ind w:leftChars="0"/>
        <w:rPr>
          <w:rFonts w:ascii="Meiryo UI" w:eastAsia="Meiryo UI" w:hAnsi="Meiryo UI"/>
        </w:rPr>
      </w:pPr>
      <w:r>
        <w:rPr>
          <w:rFonts w:ascii="Meiryo UI" w:eastAsia="Meiryo UI" w:hAnsi="Meiryo UI" w:hint="eastAsia"/>
        </w:rPr>
        <w:t>出店位置は、原則として</w:t>
      </w:r>
      <w:r w:rsidR="00302A2D">
        <w:rPr>
          <w:rFonts w:ascii="Meiryo UI" w:eastAsia="Meiryo UI" w:hAnsi="Meiryo UI" w:hint="eastAsia"/>
        </w:rPr>
        <w:t>主催者</w:t>
      </w:r>
      <w:r>
        <w:rPr>
          <w:rFonts w:ascii="Meiryo UI" w:eastAsia="Meiryo UI" w:hAnsi="Meiryo UI" w:hint="eastAsia"/>
        </w:rPr>
        <w:t>で抽選の上、決定します。</w:t>
      </w:r>
    </w:p>
    <w:p w:rsidR="005871EC" w:rsidRDefault="00302A2D" w:rsidP="005871EC">
      <w:pPr>
        <w:pStyle w:val="a3"/>
        <w:numPr>
          <w:ilvl w:val="0"/>
          <w:numId w:val="2"/>
        </w:numPr>
        <w:ind w:leftChars="0"/>
        <w:rPr>
          <w:rFonts w:ascii="Meiryo UI" w:eastAsia="Meiryo UI" w:hAnsi="Meiryo UI"/>
        </w:rPr>
      </w:pPr>
      <w:r>
        <w:rPr>
          <w:rFonts w:ascii="Meiryo UI" w:eastAsia="Meiryo UI" w:hAnsi="Meiryo UI" w:hint="eastAsia"/>
        </w:rPr>
        <w:t>会場</w:t>
      </w:r>
      <w:r w:rsidR="005871EC">
        <w:rPr>
          <w:rFonts w:ascii="Meiryo UI" w:eastAsia="Meiryo UI" w:hAnsi="Meiryo UI" w:hint="eastAsia"/>
        </w:rPr>
        <w:t>・運営の都合上、やむを得ず出店位置・レイアウトを変更する場合があります。</w:t>
      </w:r>
    </w:p>
    <w:p w:rsidR="005871EC" w:rsidRDefault="00B50300" w:rsidP="005871EC">
      <w:pPr>
        <w:pStyle w:val="a3"/>
        <w:numPr>
          <w:ilvl w:val="0"/>
          <w:numId w:val="2"/>
        </w:numPr>
        <w:ind w:leftChars="0"/>
        <w:rPr>
          <w:rFonts w:ascii="Meiryo UI" w:eastAsia="Meiryo UI" w:hAnsi="Meiryo UI"/>
        </w:rPr>
      </w:pPr>
      <w:r>
        <w:rPr>
          <w:rFonts w:ascii="Meiryo UI" w:eastAsia="Meiryo UI" w:hAnsi="Meiryo UI" w:hint="eastAsia"/>
        </w:rPr>
        <w:t>会場内に車両を乗り入れて</w:t>
      </w:r>
      <w:r w:rsidR="005871EC">
        <w:rPr>
          <w:rFonts w:ascii="Meiryo UI" w:eastAsia="Meiryo UI" w:hAnsi="Meiryo UI" w:hint="eastAsia"/>
        </w:rPr>
        <w:t>の搬入出はできません。また会場周辺道路に車両を駐停車しての搬入出もできません。必ず駐車場に駐車後、手運びしてください。</w:t>
      </w:r>
    </w:p>
    <w:p w:rsidR="005871EC" w:rsidRDefault="00302A2D" w:rsidP="005871EC">
      <w:pPr>
        <w:pStyle w:val="a3"/>
        <w:numPr>
          <w:ilvl w:val="0"/>
          <w:numId w:val="2"/>
        </w:numPr>
        <w:ind w:leftChars="0"/>
        <w:rPr>
          <w:rFonts w:ascii="Meiryo UI" w:eastAsia="Meiryo UI" w:hAnsi="Meiryo UI"/>
        </w:rPr>
      </w:pPr>
      <w:r>
        <w:rPr>
          <w:rFonts w:ascii="Meiryo UI" w:eastAsia="Meiryo UI" w:hAnsi="Meiryo UI" w:hint="eastAsia"/>
        </w:rPr>
        <w:t>高額</w:t>
      </w:r>
      <w:r w:rsidR="005871EC">
        <w:rPr>
          <w:rFonts w:ascii="Meiryo UI" w:eastAsia="Meiryo UI" w:hAnsi="Meiryo UI" w:hint="eastAsia"/>
        </w:rPr>
        <w:t>と思われる物品や保証のない家電品・精密機器などには、十分な説明を行い後日の連絡先や領収書を発行してください。</w:t>
      </w:r>
    </w:p>
    <w:p w:rsidR="005871EC" w:rsidRDefault="005871EC" w:rsidP="005871EC">
      <w:pPr>
        <w:pStyle w:val="a3"/>
        <w:numPr>
          <w:ilvl w:val="0"/>
          <w:numId w:val="2"/>
        </w:numPr>
        <w:ind w:leftChars="0"/>
        <w:rPr>
          <w:rFonts w:ascii="Meiryo UI" w:eastAsia="Meiryo UI" w:hAnsi="Meiryo UI"/>
        </w:rPr>
      </w:pPr>
      <w:r>
        <w:rPr>
          <w:rFonts w:ascii="Meiryo UI" w:eastAsia="Meiryo UI" w:hAnsi="Meiryo UI" w:hint="eastAsia"/>
        </w:rPr>
        <w:t>当日の気象状況が急変する場合の対策については、必要に応じて出店者で行ってください。</w:t>
      </w:r>
    </w:p>
    <w:p w:rsidR="005871EC" w:rsidRDefault="00302A2D" w:rsidP="005871EC">
      <w:pPr>
        <w:pStyle w:val="a3"/>
        <w:numPr>
          <w:ilvl w:val="0"/>
          <w:numId w:val="2"/>
        </w:numPr>
        <w:ind w:leftChars="0"/>
        <w:rPr>
          <w:rFonts w:ascii="Meiryo UI" w:eastAsia="Meiryo UI" w:hAnsi="Meiryo UI"/>
        </w:rPr>
      </w:pPr>
      <w:r>
        <w:rPr>
          <w:rFonts w:ascii="Meiryo UI" w:eastAsia="Meiryo UI" w:hAnsi="Meiryo UI" w:hint="eastAsia"/>
        </w:rPr>
        <w:t>自身</w:t>
      </w:r>
      <w:r w:rsidR="005871EC">
        <w:rPr>
          <w:rFonts w:ascii="Meiryo UI" w:eastAsia="Meiryo UI" w:hAnsi="Meiryo UI" w:hint="eastAsia"/>
        </w:rPr>
        <w:t>の出店場所及びその周辺は必ず清掃を行い、ごみは自宅で処分してください</w:t>
      </w:r>
      <w:r w:rsidR="00B50300">
        <w:rPr>
          <w:rFonts w:ascii="Meiryo UI" w:eastAsia="Meiryo UI" w:hAnsi="Meiryo UI" w:hint="eastAsia"/>
        </w:rPr>
        <w:t>。</w:t>
      </w:r>
    </w:p>
    <w:p w:rsidR="005871EC" w:rsidRDefault="005871EC" w:rsidP="005871EC">
      <w:pPr>
        <w:pStyle w:val="a3"/>
        <w:numPr>
          <w:ilvl w:val="0"/>
          <w:numId w:val="2"/>
        </w:numPr>
        <w:ind w:leftChars="0"/>
        <w:rPr>
          <w:rFonts w:ascii="Meiryo UI" w:eastAsia="Meiryo UI" w:hAnsi="Meiryo UI"/>
        </w:rPr>
      </w:pPr>
      <w:r>
        <w:rPr>
          <w:rFonts w:ascii="Meiryo UI" w:eastAsia="Meiryo UI" w:hAnsi="Meiryo UI" w:hint="eastAsia"/>
        </w:rPr>
        <w:t>主催者に</w:t>
      </w:r>
      <w:r w:rsidR="00302A2D">
        <w:rPr>
          <w:rFonts w:ascii="Meiryo UI" w:eastAsia="Meiryo UI" w:hAnsi="Meiryo UI" w:hint="eastAsia"/>
        </w:rPr>
        <w:t>従わず</w:t>
      </w:r>
      <w:r>
        <w:rPr>
          <w:rFonts w:ascii="Meiryo UI" w:eastAsia="Meiryo UI" w:hAnsi="Meiryo UI" w:hint="eastAsia"/>
        </w:rPr>
        <w:t>施設などを傷つけた場合、当事者の費用と負担に於いて</w:t>
      </w:r>
      <w:r w:rsidR="00302A2D">
        <w:rPr>
          <w:rFonts w:ascii="Meiryo UI" w:eastAsia="Meiryo UI" w:hAnsi="Meiryo UI" w:hint="eastAsia"/>
        </w:rPr>
        <w:t>原状</w:t>
      </w:r>
      <w:r>
        <w:rPr>
          <w:rFonts w:ascii="Meiryo UI" w:eastAsia="Meiryo UI" w:hAnsi="Meiryo UI" w:hint="eastAsia"/>
        </w:rPr>
        <w:t>回復していただきます。</w:t>
      </w:r>
    </w:p>
    <w:p w:rsidR="005871EC" w:rsidRDefault="005871EC" w:rsidP="005871EC">
      <w:pPr>
        <w:rPr>
          <w:rFonts w:ascii="Meiryo UI" w:eastAsia="Meiryo UI" w:hAnsi="Meiryo UI"/>
        </w:rPr>
      </w:pPr>
      <w:r>
        <w:rPr>
          <w:rFonts w:ascii="Meiryo UI" w:eastAsia="Meiryo UI" w:hAnsi="Meiryo UI" w:hint="eastAsia"/>
        </w:rPr>
        <w:t>(10)　　会場での物品・金銭のやり取り、事故などの対応は当事者間の責任に於いて行ってください。ま</w:t>
      </w:r>
    </w:p>
    <w:p w:rsidR="005871EC" w:rsidRDefault="005871EC" w:rsidP="005871EC">
      <w:pPr>
        <w:ind w:firstLineChars="300" w:firstLine="630"/>
        <w:rPr>
          <w:rFonts w:ascii="Meiryo UI" w:eastAsia="Meiryo UI" w:hAnsi="Meiryo UI"/>
        </w:rPr>
      </w:pPr>
      <w:r>
        <w:rPr>
          <w:rFonts w:ascii="Meiryo UI" w:eastAsia="Meiryo UI" w:hAnsi="Meiryo UI" w:hint="eastAsia"/>
        </w:rPr>
        <w:t>た盗難や万引きなどの弁済責任を主催者側は負いませんので、物品・金銭の管理は出店者の</w:t>
      </w:r>
    </w:p>
    <w:p w:rsidR="005871EC" w:rsidRDefault="005871EC" w:rsidP="005871EC">
      <w:pPr>
        <w:ind w:firstLineChars="300" w:firstLine="630"/>
        <w:rPr>
          <w:rFonts w:ascii="Meiryo UI" w:eastAsia="Meiryo UI" w:hAnsi="Meiryo UI"/>
        </w:rPr>
      </w:pPr>
      <w:r>
        <w:rPr>
          <w:rFonts w:ascii="Meiryo UI" w:eastAsia="Meiryo UI" w:hAnsi="Meiryo UI" w:hint="eastAsia"/>
        </w:rPr>
        <w:t>責任に於いて行ってください。</w:t>
      </w:r>
    </w:p>
    <w:p w:rsidR="00792AD5" w:rsidRDefault="005871EC" w:rsidP="005871EC">
      <w:pPr>
        <w:rPr>
          <w:rFonts w:ascii="Meiryo UI" w:eastAsia="Meiryo UI" w:hAnsi="Meiryo UI"/>
        </w:rPr>
      </w:pPr>
      <w:r>
        <w:rPr>
          <w:rFonts w:ascii="Meiryo UI" w:eastAsia="Meiryo UI" w:hAnsi="Meiryo UI" w:hint="eastAsia"/>
        </w:rPr>
        <w:t xml:space="preserve">(11)　　</w:t>
      </w:r>
      <w:r w:rsidR="00302A2D">
        <w:rPr>
          <w:rFonts w:ascii="Meiryo UI" w:eastAsia="Meiryo UI" w:hAnsi="Meiryo UI" w:hint="eastAsia"/>
        </w:rPr>
        <w:t>主催者</w:t>
      </w:r>
      <w:r w:rsidR="00792AD5">
        <w:rPr>
          <w:rFonts w:ascii="Meiryo UI" w:eastAsia="Meiryo UI" w:hAnsi="Meiryo UI" w:hint="eastAsia"/>
        </w:rPr>
        <w:t>の指示に従わない場合や本規約を守っていただけない場合、またほかに迷惑をかける</w:t>
      </w:r>
    </w:p>
    <w:p w:rsidR="005871EC" w:rsidRPr="005871EC" w:rsidRDefault="00792AD5" w:rsidP="00792AD5">
      <w:pPr>
        <w:ind w:firstLineChars="300" w:firstLine="630"/>
        <w:rPr>
          <w:rFonts w:ascii="Meiryo UI" w:eastAsia="Meiryo UI" w:hAnsi="Meiryo UI"/>
        </w:rPr>
      </w:pPr>
      <w:r>
        <w:rPr>
          <w:rFonts w:ascii="Meiryo UI" w:eastAsia="Meiryo UI" w:hAnsi="Meiryo UI" w:hint="eastAsia"/>
        </w:rPr>
        <w:t>行為などを行った場合は退場していただく場合があります。</w:t>
      </w:r>
    </w:p>
    <w:p w:rsidR="005871EC" w:rsidRPr="005871EC" w:rsidRDefault="005871EC" w:rsidP="005871EC">
      <w:pPr>
        <w:pStyle w:val="a3"/>
        <w:ind w:leftChars="0" w:left="720"/>
        <w:rPr>
          <w:rFonts w:ascii="Meiryo UI" w:eastAsia="Meiryo UI" w:hAnsi="Meiryo UI"/>
        </w:rPr>
      </w:pPr>
    </w:p>
    <w:p w:rsidR="005871EC" w:rsidRPr="00792AD5" w:rsidRDefault="005871EC" w:rsidP="005871EC">
      <w:pPr>
        <w:pStyle w:val="a3"/>
        <w:numPr>
          <w:ilvl w:val="0"/>
          <w:numId w:val="1"/>
        </w:numPr>
        <w:ind w:leftChars="0"/>
        <w:rPr>
          <w:rFonts w:ascii="Meiryo UI" w:eastAsia="Meiryo UI" w:hAnsi="Meiryo UI"/>
          <w:b/>
        </w:rPr>
      </w:pPr>
      <w:r w:rsidRPr="00792AD5">
        <w:rPr>
          <w:rFonts w:ascii="Meiryo UI" w:eastAsia="Meiryo UI" w:hAnsi="Meiryo UI" w:hint="eastAsia"/>
          <w:b/>
        </w:rPr>
        <w:t>禁止事項</w:t>
      </w:r>
    </w:p>
    <w:p w:rsidR="00792AD5" w:rsidRPr="00302A2D" w:rsidRDefault="00792AD5" w:rsidP="00302A2D">
      <w:pPr>
        <w:pStyle w:val="a3"/>
        <w:numPr>
          <w:ilvl w:val="0"/>
          <w:numId w:val="3"/>
        </w:numPr>
        <w:ind w:leftChars="0"/>
        <w:rPr>
          <w:rFonts w:ascii="Meiryo UI" w:eastAsia="Meiryo UI" w:hAnsi="Meiryo UI"/>
        </w:rPr>
      </w:pPr>
      <w:r w:rsidRPr="00792AD5">
        <w:rPr>
          <w:rFonts w:ascii="Meiryo UI" w:eastAsia="Meiryo UI" w:hAnsi="Meiryo UI" w:hint="eastAsia"/>
        </w:rPr>
        <w:t>社会通念上不適当と思われるもの、及び法律・関係諸条例に抵触する</w:t>
      </w:r>
      <w:r w:rsidR="00302A2D">
        <w:rPr>
          <w:rFonts w:ascii="Meiryo UI" w:eastAsia="Meiryo UI" w:hAnsi="Meiryo UI" w:hint="eastAsia"/>
        </w:rPr>
        <w:t>物品</w:t>
      </w:r>
      <w:r w:rsidRPr="00302A2D">
        <w:rPr>
          <w:rFonts w:ascii="Meiryo UI" w:eastAsia="Meiryo UI" w:hAnsi="Meiryo UI" w:hint="eastAsia"/>
        </w:rPr>
        <w:t>の持ち込み、販売、及び行為。</w:t>
      </w:r>
    </w:p>
    <w:p w:rsidR="00792AD5" w:rsidRDefault="00792AD5" w:rsidP="00792AD5">
      <w:pPr>
        <w:pStyle w:val="a3"/>
        <w:numPr>
          <w:ilvl w:val="0"/>
          <w:numId w:val="3"/>
        </w:numPr>
        <w:ind w:leftChars="0"/>
        <w:rPr>
          <w:rFonts w:ascii="Meiryo UI" w:eastAsia="Meiryo UI" w:hAnsi="Meiryo UI"/>
        </w:rPr>
      </w:pPr>
      <w:r>
        <w:rPr>
          <w:rFonts w:ascii="Meiryo UI" w:eastAsia="Meiryo UI" w:hAnsi="Meiryo UI" w:hint="eastAsia"/>
        </w:rPr>
        <w:t>偽ブランドや海賊版・コピー商品などの違法商品、盗品、危険物、生き物、飲食全般（</w:t>
      </w:r>
      <w:r>
        <w:rPr>
          <w:rFonts w:ascii="Meiryo UI" w:eastAsia="Meiryo UI" w:hAnsi="Meiryo UI"/>
        </w:rPr>
        <w:br/>
      </w:r>
      <w:r>
        <w:rPr>
          <w:rFonts w:ascii="Meiryo UI" w:eastAsia="Meiryo UI" w:hAnsi="Meiryo UI" w:hint="eastAsia"/>
        </w:rPr>
        <w:t>当協会が認めた場合を除く）、医薬品、し好品の場内への持ち込み、及び販売。また射幸心をあおるくじ引き類や、掛け売り行為など。</w:t>
      </w:r>
    </w:p>
    <w:p w:rsidR="00792AD5" w:rsidRDefault="00792AD5" w:rsidP="00792AD5">
      <w:pPr>
        <w:pStyle w:val="a3"/>
        <w:numPr>
          <w:ilvl w:val="0"/>
          <w:numId w:val="3"/>
        </w:numPr>
        <w:ind w:leftChars="0"/>
        <w:rPr>
          <w:rFonts w:ascii="Meiryo UI" w:eastAsia="Meiryo UI" w:hAnsi="Meiryo UI"/>
        </w:rPr>
      </w:pPr>
      <w:r>
        <w:rPr>
          <w:rFonts w:ascii="Meiryo UI" w:eastAsia="Meiryo UI" w:hAnsi="Meiryo UI" w:hint="eastAsia"/>
        </w:rPr>
        <w:t>ちらし配布、アンケート回収・企業広告的な内容等での出店。</w:t>
      </w:r>
    </w:p>
    <w:p w:rsidR="00792AD5" w:rsidRDefault="00792AD5" w:rsidP="00792AD5">
      <w:pPr>
        <w:pStyle w:val="a3"/>
        <w:numPr>
          <w:ilvl w:val="0"/>
          <w:numId w:val="3"/>
        </w:numPr>
        <w:ind w:leftChars="0"/>
        <w:rPr>
          <w:rFonts w:ascii="Meiryo UI" w:eastAsia="Meiryo UI" w:hAnsi="Meiryo UI"/>
        </w:rPr>
      </w:pPr>
      <w:r>
        <w:rPr>
          <w:rFonts w:ascii="Meiryo UI" w:eastAsia="Meiryo UI" w:hAnsi="Meiryo UI" w:hint="eastAsia"/>
        </w:rPr>
        <w:t>主催者が不適当と判断したものの販売、行為。</w:t>
      </w:r>
    </w:p>
    <w:p w:rsidR="00792AD5" w:rsidRDefault="00792AD5" w:rsidP="00792AD5">
      <w:pPr>
        <w:pStyle w:val="a3"/>
        <w:numPr>
          <w:ilvl w:val="0"/>
          <w:numId w:val="3"/>
        </w:numPr>
        <w:ind w:leftChars="0"/>
        <w:rPr>
          <w:rFonts w:ascii="Meiryo UI" w:eastAsia="Meiryo UI" w:hAnsi="Meiryo UI"/>
        </w:rPr>
      </w:pPr>
      <w:r>
        <w:rPr>
          <w:rFonts w:ascii="Meiryo UI" w:eastAsia="Meiryo UI" w:hAnsi="Meiryo UI" w:hint="eastAsia"/>
        </w:rPr>
        <w:t>開催時間前の物品・金銭のやり取り。また会期中の場内でほかの出店者から購入した物を自分の出店場所で販売すること。</w:t>
      </w:r>
    </w:p>
    <w:p w:rsidR="00792AD5" w:rsidRDefault="00792AD5" w:rsidP="00792AD5">
      <w:pPr>
        <w:pStyle w:val="a3"/>
        <w:numPr>
          <w:ilvl w:val="0"/>
          <w:numId w:val="3"/>
        </w:numPr>
        <w:ind w:leftChars="0"/>
        <w:rPr>
          <w:rFonts w:ascii="Meiryo UI" w:eastAsia="Meiryo UI" w:hAnsi="Meiryo UI"/>
        </w:rPr>
      </w:pPr>
      <w:r>
        <w:rPr>
          <w:rFonts w:ascii="Meiryo UI" w:eastAsia="Meiryo UI" w:hAnsi="Meiryo UI" w:hint="eastAsia"/>
        </w:rPr>
        <w:t>ブースのはみ出し、及び強引な販売行為。</w:t>
      </w:r>
    </w:p>
    <w:p w:rsidR="00792AD5" w:rsidRDefault="00792AD5" w:rsidP="00792AD5">
      <w:pPr>
        <w:pStyle w:val="a3"/>
        <w:ind w:leftChars="0" w:left="720"/>
        <w:rPr>
          <w:rFonts w:ascii="Meiryo UI" w:eastAsia="Meiryo UI" w:hAnsi="Meiryo UI"/>
        </w:rPr>
      </w:pPr>
    </w:p>
    <w:p w:rsidR="00792AD5" w:rsidRPr="00792AD5" w:rsidRDefault="00792AD5" w:rsidP="00792AD5">
      <w:pPr>
        <w:pStyle w:val="a3"/>
        <w:ind w:leftChars="0" w:left="720"/>
        <w:rPr>
          <w:rFonts w:ascii="Meiryo UI" w:eastAsia="Meiryo UI" w:hAnsi="Meiryo UI"/>
        </w:rPr>
      </w:pPr>
    </w:p>
    <w:p w:rsidR="005871EC" w:rsidRPr="00792AD5" w:rsidRDefault="005871EC" w:rsidP="005871EC">
      <w:pPr>
        <w:pStyle w:val="a3"/>
        <w:numPr>
          <w:ilvl w:val="0"/>
          <w:numId w:val="1"/>
        </w:numPr>
        <w:ind w:leftChars="0"/>
        <w:rPr>
          <w:rFonts w:ascii="Meiryo UI" w:eastAsia="Meiryo UI" w:hAnsi="Meiryo UI"/>
          <w:b/>
        </w:rPr>
      </w:pPr>
      <w:r w:rsidRPr="00792AD5">
        <w:rPr>
          <w:rFonts w:ascii="Meiryo UI" w:eastAsia="Meiryo UI" w:hAnsi="Meiryo UI" w:hint="eastAsia"/>
          <w:b/>
        </w:rPr>
        <w:lastRenderedPageBreak/>
        <w:t>中止について</w:t>
      </w:r>
    </w:p>
    <w:p w:rsidR="00792AD5" w:rsidRPr="00B50300" w:rsidRDefault="00792AD5" w:rsidP="00B50300">
      <w:pPr>
        <w:pStyle w:val="a3"/>
        <w:numPr>
          <w:ilvl w:val="0"/>
          <w:numId w:val="4"/>
        </w:numPr>
        <w:ind w:leftChars="0"/>
        <w:rPr>
          <w:rFonts w:ascii="Meiryo UI" w:eastAsia="Meiryo UI" w:hAnsi="Meiryo UI"/>
          <w:u w:val="single"/>
        </w:rPr>
      </w:pPr>
      <w:r w:rsidRPr="00792AD5">
        <w:rPr>
          <w:rFonts w:ascii="Meiryo UI" w:eastAsia="Meiryo UI" w:hAnsi="Meiryo UI" w:hint="eastAsia"/>
        </w:rPr>
        <w:t>気象状況、会場の都合により開催が中止</w:t>
      </w:r>
      <w:r w:rsidR="00B50300">
        <w:rPr>
          <w:rFonts w:ascii="Meiryo UI" w:eastAsia="Meiryo UI" w:hAnsi="Meiryo UI" w:hint="eastAsia"/>
        </w:rPr>
        <w:t>となる場合があります。</w:t>
      </w:r>
      <w:r w:rsidR="00B50300" w:rsidRPr="00B50300">
        <w:rPr>
          <w:rFonts w:ascii="Meiryo UI" w:eastAsia="Meiryo UI" w:hAnsi="Meiryo UI" w:hint="eastAsia"/>
          <w:u w:val="single"/>
        </w:rPr>
        <w:t>中止の場合</w:t>
      </w:r>
      <w:r w:rsidRPr="00B50300">
        <w:rPr>
          <w:rFonts w:ascii="Meiryo UI" w:eastAsia="Meiryo UI" w:hAnsi="Meiryo UI" w:hint="eastAsia"/>
          <w:u w:val="single"/>
        </w:rPr>
        <w:t>、開催当日</w:t>
      </w:r>
      <w:r w:rsidR="00B50300" w:rsidRPr="00B50300">
        <w:rPr>
          <w:rFonts w:ascii="Meiryo UI" w:eastAsia="Meiryo UI" w:hAnsi="Meiryo UI" w:hint="eastAsia"/>
          <w:u w:val="single"/>
        </w:rPr>
        <w:t>７時半ごろ、金沢スポーツセンターホームページに</w:t>
      </w:r>
      <w:bookmarkStart w:id="0" w:name="_GoBack"/>
      <w:bookmarkEnd w:id="0"/>
      <w:r w:rsidR="00B50300" w:rsidRPr="00B50300">
        <w:rPr>
          <w:rFonts w:ascii="Meiryo UI" w:eastAsia="Meiryo UI" w:hAnsi="Meiryo UI" w:hint="eastAsia"/>
          <w:u w:val="single"/>
        </w:rPr>
        <w:t>掲載いたします。</w:t>
      </w:r>
    </w:p>
    <w:p w:rsidR="00792AD5" w:rsidRDefault="00B50300" w:rsidP="00792AD5">
      <w:pPr>
        <w:pStyle w:val="a3"/>
        <w:numPr>
          <w:ilvl w:val="0"/>
          <w:numId w:val="4"/>
        </w:numPr>
        <w:ind w:leftChars="0"/>
        <w:rPr>
          <w:rFonts w:ascii="Meiryo UI" w:eastAsia="Meiryo UI" w:hAnsi="Meiryo UI"/>
        </w:rPr>
      </w:pPr>
      <w:r>
        <w:rPr>
          <w:rFonts w:ascii="Meiryo UI" w:eastAsia="Meiryo UI" w:hAnsi="Meiryo UI" w:hint="eastAsia"/>
        </w:rPr>
        <w:t>中止決定後に天候が回復</w:t>
      </w:r>
      <w:r w:rsidR="00792AD5">
        <w:rPr>
          <w:rFonts w:ascii="Meiryo UI" w:eastAsia="Meiryo UI" w:hAnsi="Meiryo UI" w:hint="eastAsia"/>
        </w:rPr>
        <w:t>した場合でも、開催は行いません。また開催途中での中止の場合も同様です。</w:t>
      </w:r>
    </w:p>
    <w:p w:rsidR="00792AD5" w:rsidRDefault="00792AD5" w:rsidP="00792AD5">
      <w:pPr>
        <w:pStyle w:val="a3"/>
        <w:numPr>
          <w:ilvl w:val="0"/>
          <w:numId w:val="4"/>
        </w:numPr>
        <w:ind w:leftChars="0"/>
        <w:rPr>
          <w:rFonts w:ascii="Meiryo UI" w:eastAsia="Meiryo UI" w:hAnsi="Meiryo UI"/>
        </w:rPr>
      </w:pPr>
      <w:r>
        <w:rPr>
          <w:rFonts w:ascii="Meiryo UI" w:eastAsia="Meiryo UI" w:hAnsi="Meiryo UI" w:hint="eastAsia"/>
        </w:rPr>
        <w:t>当日の天候や運営の都合により開催時間が変動する場合があります。また、必要に応じて待機いただく場合があります。</w:t>
      </w:r>
    </w:p>
    <w:p w:rsidR="00792AD5" w:rsidRPr="00792AD5" w:rsidRDefault="00792AD5" w:rsidP="00792AD5">
      <w:pPr>
        <w:pStyle w:val="a3"/>
        <w:ind w:leftChars="0" w:left="720"/>
        <w:rPr>
          <w:rFonts w:ascii="Meiryo UI" w:eastAsia="Meiryo UI" w:hAnsi="Meiryo UI"/>
        </w:rPr>
      </w:pPr>
    </w:p>
    <w:p w:rsidR="00792AD5" w:rsidRPr="00792AD5" w:rsidRDefault="005871EC" w:rsidP="00792AD5">
      <w:pPr>
        <w:pStyle w:val="a3"/>
        <w:numPr>
          <w:ilvl w:val="0"/>
          <w:numId w:val="1"/>
        </w:numPr>
        <w:ind w:leftChars="0"/>
        <w:rPr>
          <w:rFonts w:ascii="Meiryo UI" w:eastAsia="Meiryo UI" w:hAnsi="Meiryo UI"/>
          <w:b/>
        </w:rPr>
      </w:pPr>
      <w:r w:rsidRPr="00792AD5">
        <w:rPr>
          <w:rFonts w:ascii="Meiryo UI" w:eastAsia="Meiryo UI" w:hAnsi="Meiryo UI" w:hint="eastAsia"/>
          <w:b/>
        </w:rPr>
        <w:t>諸注意</w:t>
      </w:r>
    </w:p>
    <w:p w:rsidR="00792AD5" w:rsidRPr="00792AD5" w:rsidRDefault="00792AD5" w:rsidP="00792AD5">
      <w:pPr>
        <w:pStyle w:val="a3"/>
        <w:numPr>
          <w:ilvl w:val="0"/>
          <w:numId w:val="5"/>
        </w:numPr>
        <w:ind w:leftChars="0"/>
        <w:rPr>
          <w:rFonts w:ascii="Meiryo UI" w:eastAsia="Meiryo UI" w:hAnsi="Meiryo UI"/>
        </w:rPr>
      </w:pPr>
      <w:r w:rsidRPr="00792AD5">
        <w:rPr>
          <w:rFonts w:ascii="Meiryo UI" w:eastAsia="Meiryo UI" w:hAnsi="Meiryo UI" w:hint="eastAsia"/>
        </w:rPr>
        <w:t>出店及び開催が中止になったことにより生じた派生的・付随的・間接的損害（営業上の利益の損失や損害を含む）について、主催者側は一切責任を負いません。</w:t>
      </w:r>
    </w:p>
    <w:p w:rsidR="00792AD5" w:rsidRDefault="00792AD5" w:rsidP="00792AD5">
      <w:pPr>
        <w:pStyle w:val="a3"/>
        <w:numPr>
          <w:ilvl w:val="0"/>
          <w:numId w:val="5"/>
        </w:numPr>
        <w:ind w:leftChars="0"/>
        <w:rPr>
          <w:rFonts w:ascii="Meiryo UI" w:eastAsia="Meiryo UI" w:hAnsi="Meiryo UI"/>
        </w:rPr>
      </w:pPr>
      <w:r>
        <w:rPr>
          <w:rFonts w:ascii="Meiryo UI" w:eastAsia="Meiryo UI" w:hAnsi="Meiryo UI" w:hint="eastAsia"/>
        </w:rPr>
        <w:t>悪天候などにより開催が中止となった場合、</w:t>
      </w:r>
      <w:r w:rsidR="00302A2D">
        <w:rPr>
          <w:rFonts w:ascii="Meiryo UI" w:eastAsia="Meiryo UI" w:hAnsi="Meiryo UI" w:hint="eastAsia"/>
        </w:rPr>
        <w:t>振替</w:t>
      </w:r>
      <w:r>
        <w:rPr>
          <w:rFonts w:ascii="Meiryo UI" w:eastAsia="Meiryo UI" w:hAnsi="Meiryo UI" w:hint="eastAsia"/>
        </w:rPr>
        <w:t>開催はございません。</w:t>
      </w:r>
    </w:p>
    <w:p w:rsidR="00792AD5" w:rsidRPr="00302A2D" w:rsidRDefault="00792AD5" w:rsidP="00792AD5">
      <w:pPr>
        <w:rPr>
          <w:rFonts w:ascii="Meiryo UI" w:eastAsia="Meiryo UI" w:hAnsi="Meiryo UI"/>
        </w:rPr>
      </w:pPr>
    </w:p>
    <w:p w:rsidR="00792AD5" w:rsidRPr="00792AD5" w:rsidRDefault="00792AD5" w:rsidP="00792AD5">
      <w:pPr>
        <w:rPr>
          <w:rFonts w:ascii="Meiryo UI" w:eastAsia="Meiryo UI" w:hAnsi="Meiryo UI"/>
        </w:rPr>
      </w:pPr>
      <w:r>
        <w:rPr>
          <w:rFonts w:ascii="Meiryo UI" w:eastAsia="Meiryo UI" w:hAnsi="Meiryo UI" w:hint="eastAsia"/>
        </w:rPr>
        <w:t>以上</w:t>
      </w:r>
    </w:p>
    <w:sectPr w:rsidR="00792AD5" w:rsidRPr="00792A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B3C67"/>
    <w:multiLevelType w:val="hybridMultilevel"/>
    <w:tmpl w:val="A8F8C0C4"/>
    <w:lvl w:ilvl="0" w:tplc="9F226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15811"/>
    <w:multiLevelType w:val="hybridMultilevel"/>
    <w:tmpl w:val="52E81CD8"/>
    <w:lvl w:ilvl="0" w:tplc="2C4CD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F018C"/>
    <w:multiLevelType w:val="hybridMultilevel"/>
    <w:tmpl w:val="0A2EDEAE"/>
    <w:lvl w:ilvl="0" w:tplc="5ED8E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D3E6F"/>
    <w:multiLevelType w:val="hybridMultilevel"/>
    <w:tmpl w:val="7F4AA170"/>
    <w:lvl w:ilvl="0" w:tplc="D36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CB2B41"/>
    <w:multiLevelType w:val="hybridMultilevel"/>
    <w:tmpl w:val="D9540E46"/>
    <w:lvl w:ilvl="0" w:tplc="AF641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EC"/>
    <w:rsid w:val="00302A2D"/>
    <w:rsid w:val="005871EC"/>
    <w:rsid w:val="00792AD5"/>
    <w:rsid w:val="009F06B5"/>
    <w:rsid w:val="00B5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B3929"/>
  <w15:chartTrackingRefBased/>
  <w15:docId w15:val="{BA10F2A1-9855-4929-9164-B84671D4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敦子</dc:creator>
  <cp:keywords/>
  <dc:description/>
  <cp:lastModifiedBy>木野村 健人</cp:lastModifiedBy>
  <cp:revision>2</cp:revision>
  <dcterms:created xsi:type="dcterms:W3CDTF">2025-09-04T00:30:00Z</dcterms:created>
  <dcterms:modified xsi:type="dcterms:W3CDTF">2025-09-06T10:57:00Z</dcterms:modified>
</cp:coreProperties>
</file>